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04A2" w14:textId="77777777" w:rsidR="00D168BA" w:rsidRDefault="00D168BA">
      <w:pPr>
        <w:pStyle w:val="Title"/>
      </w:pPr>
      <w:r>
        <w:t>FORM 6</w:t>
      </w:r>
    </w:p>
    <w:p w14:paraId="20069298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37329F98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2C2163E9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1802A562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388F5BDF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6EC4477C" w14:textId="77777777" w:rsidR="00D168BA" w:rsidRDefault="00D168BA">
      <w:pPr>
        <w:jc w:val="both"/>
        <w:rPr>
          <w:rFonts w:ascii="Arial" w:hAnsi="Arial"/>
          <w:sz w:val="24"/>
        </w:rPr>
      </w:pPr>
    </w:p>
    <w:p w14:paraId="7AF75934" w14:textId="77777777" w:rsidR="00D168BA" w:rsidRDefault="00D168BA">
      <w:pPr>
        <w:jc w:val="both"/>
        <w:rPr>
          <w:rFonts w:ascii="Arial" w:hAnsi="Arial"/>
          <w:sz w:val="24"/>
        </w:rPr>
      </w:pPr>
    </w:p>
    <w:p w14:paraId="7E261526" w14:textId="77777777" w:rsidR="00D168BA" w:rsidRPr="00142F26" w:rsidRDefault="0084243F" w:rsidP="00142F26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TransCanna</w:t>
      </w:r>
      <w:proofErr w:type="spellEnd"/>
      <w:r>
        <w:rPr>
          <w:rFonts w:ascii="Arial" w:hAnsi="Arial"/>
          <w:sz w:val="24"/>
          <w:u w:val="single"/>
        </w:rPr>
        <w:t xml:space="preserve"> Holdings</w:t>
      </w:r>
      <w:r w:rsidR="00E6278F">
        <w:rPr>
          <w:rFonts w:ascii="Arial" w:hAnsi="Arial"/>
          <w:sz w:val="24"/>
          <w:u w:val="single"/>
        </w:rPr>
        <w:t xml:space="preserve">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D159E1">
        <w:rPr>
          <w:rFonts w:ascii="Arial" w:hAnsi="Arial"/>
          <w:sz w:val="24"/>
        </w:rPr>
        <w:t xml:space="preserve">the </w:t>
      </w:r>
      <w:r w:rsidR="003E291B">
        <w:rPr>
          <w:rFonts w:ascii="Arial" w:hAnsi="Arial"/>
          <w:sz w:val="24"/>
        </w:rPr>
        <w:t>CSE</w:t>
      </w:r>
      <w:r w:rsidR="00142F26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5758C3">
        <w:rPr>
          <w:rFonts w:ascii="Arial" w:hAnsi="Arial"/>
          <w:sz w:val="24"/>
        </w:rPr>
        <w:t xml:space="preserve"> Requirements (as defined in </w:t>
      </w:r>
      <w:r w:rsidR="00D168BA">
        <w:rPr>
          <w:rFonts w:ascii="Arial" w:hAnsi="Arial"/>
          <w:sz w:val="24"/>
        </w:rPr>
        <w:t>Policy 1).</w:t>
      </w:r>
    </w:p>
    <w:p w14:paraId="16065D5A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0D37F3A1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368A283A" w14:textId="3241F8BE" w:rsidR="00D168BA" w:rsidRDefault="00D168BA" w:rsidP="002D13EB">
      <w:pPr>
        <w:tabs>
          <w:tab w:val="left" w:pos="4320"/>
          <w:tab w:val="left" w:pos="5220"/>
          <w:tab w:val="left" w:pos="9360"/>
        </w:tabs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84243F" w:rsidRPr="0084243F">
        <w:rPr>
          <w:rFonts w:ascii="Arial" w:hAnsi="Arial"/>
          <w:sz w:val="24"/>
          <w:u w:val="single"/>
        </w:rPr>
        <w:t xml:space="preserve">May </w:t>
      </w:r>
      <w:r w:rsidR="003025FB">
        <w:rPr>
          <w:rFonts w:ascii="Arial" w:hAnsi="Arial"/>
          <w:sz w:val="24"/>
          <w:u w:val="single"/>
        </w:rPr>
        <w:t>11</w:t>
      </w:r>
      <w:r w:rsidR="0084243F" w:rsidRPr="0084243F">
        <w:rPr>
          <w:rFonts w:ascii="Arial" w:hAnsi="Arial"/>
          <w:sz w:val="24"/>
          <w:u w:val="single"/>
        </w:rPr>
        <w:t>, 2020</w:t>
      </w:r>
      <w:r w:rsidR="002D13EB">
        <w:rPr>
          <w:rFonts w:ascii="Arial" w:hAnsi="Arial"/>
          <w:sz w:val="24"/>
          <w:u w:val="single"/>
        </w:rPr>
        <w:tab/>
      </w:r>
    </w:p>
    <w:p w14:paraId="6D361082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E244A74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1492E7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F885B67" w14:textId="77777777" w:rsidR="002D13EB" w:rsidRPr="00FC636F" w:rsidRDefault="002D13EB" w:rsidP="002D13EB">
      <w:pPr>
        <w:tabs>
          <w:tab w:val="left" w:pos="4320"/>
          <w:tab w:val="left" w:pos="5220"/>
          <w:tab w:val="left" w:pos="9360"/>
        </w:tabs>
        <w:ind w:left="720" w:firstLine="720"/>
        <w:jc w:val="both"/>
        <w:rPr>
          <w:rFonts w:ascii="Arial" w:hAnsi="Arial"/>
          <w:i/>
          <w:sz w:val="24"/>
          <w:u w:val="single"/>
        </w:rPr>
      </w:pPr>
      <w:r>
        <w:rPr>
          <w:rFonts w:ascii="Arial" w:hAnsi="Arial"/>
          <w:sz w:val="24"/>
        </w:rPr>
        <w:tab/>
      </w:r>
      <w:r w:rsidR="00D168BA" w:rsidRPr="00FC636F">
        <w:rPr>
          <w:rFonts w:ascii="Arial" w:hAnsi="Arial"/>
          <w:sz w:val="24"/>
        </w:rPr>
        <w:t>Signed</w:t>
      </w:r>
      <w:r w:rsidR="00902C7F" w:rsidRPr="00FC636F">
        <w:rPr>
          <w:rFonts w:ascii="Arial" w:hAnsi="Arial"/>
          <w:sz w:val="24"/>
        </w:rPr>
        <w:t>:</w:t>
      </w:r>
      <w:r w:rsidRPr="00FC636F">
        <w:rPr>
          <w:rFonts w:ascii="Arial" w:hAnsi="Arial"/>
          <w:i/>
          <w:sz w:val="24"/>
        </w:rPr>
        <w:tab/>
      </w:r>
      <w:r w:rsidR="003D39B9" w:rsidRPr="00FC636F">
        <w:rPr>
          <w:rFonts w:ascii="Arial" w:hAnsi="Arial"/>
          <w:i/>
          <w:sz w:val="24"/>
        </w:rPr>
        <w:t>"</w:t>
      </w:r>
      <w:r w:rsidR="0084243F">
        <w:rPr>
          <w:rFonts w:ascii="Arial" w:hAnsi="Arial"/>
          <w:i/>
          <w:sz w:val="24"/>
          <w:u w:val="single"/>
        </w:rPr>
        <w:t>James R. Blink</w:t>
      </w:r>
      <w:r w:rsidR="003D39B9" w:rsidRPr="00FC636F">
        <w:rPr>
          <w:rFonts w:ascii="Arial" w:hAnsi="Arial"/>
          <w:i/>
          <w:sz w:val="24"/>
          <w:u w:val="single"/>
        </w:rPr>
        <w:t>"</w:t>
      </w:r>
      <w:r w:rsidR="00695430" w:rsidRPr="00FC636F">
        <w:rPr>
          <w:rFonts w:ascii="Arial" w:hAnsi="Arial"/>
          <w:i/>
          <w:sz w:val="24"/>
          <w:u w:val="single"/>
        </w:rPr>
        <w:tab/>
      </w:r>
    </w:p>
    <w:p w14:paraId="3D2765E5" w14:textId="77777777" w:rsidR="00D168BA" w:rsidRPr="00FC636F" w:rsidRDefault="002D13EB" w:rsidP="002D13EB">
      <w:pPr>
        <w:ind w:left="5220"/>
        <w:jc w:val="both"/>
        <w:rPr>
          <w:rFonts w:ascii="Arial" w:hAnsi="Arial"/>
        </w:rPr>
      </w:pPr>
      <w:r w:rsidRPr="00FC636F">
        <w:rPr>
          <w:rFonts w:ascii="Arial" w:hAnsi="Arial"/>
        </w:rPr>
        <w:t>(</w:t>
      </w:r>
      <w:r w:rsidR="00D168BA" w:rsidRPr="00FC636F">
        <w:rPr>
          <w:rFonts w:ascii="Arial" w:hAnsi="Arial"/>
        </w:rPr>
        <w:t>Signature)</w:t>
      </w:r>
    </w:p>
    <w:p w14:paraId="2B7CD61D" w14:textId="77777777" w:rsidR="00D168BA" w:rsidRPr="00FC636F" w:rsidRDefault="00D168BA">
      <w:pPr>
        <w:ind w:firstLine="720"/>
        <w:jc w:val="both"/>
        <w:rPr>
          <w:rFonts w:ascii="Arial" w:hAnsi="Arial"/>
          <w:sz w:val="24"/>
        </w:rPr>
      </w:pPr>
    </w:p>
    <w:p w14:paraId="6F2EDACB" w14:textId="77777777" w:rsidR="00D168BA" w:rsidRPr="00FC636F" w:rsidRDefault="00D168BA">
      <w:pPr>
        <w:ind w:firstLine="720"/>
        <w:jc w:val="both"/>
        <w:rPr>
          <w:rFonts w:ascii="Arial" w:hAnsi="Arial"/>
          <w:sz w:val="24"/>
        </w:rPr>
      </w:pPr>
    </w:p>
    <w:p w14:paraId="738C89CA" w14:textId="77777777" w:rsidR="00D168BA" w:rsidRPr="00FB5377" w:rsidRDefault="002D13EB" w:rsidP="002D13EB">
      <w:pPr>
        <w:tabs>
          <w:tab w:val="left" w:pos="4320"/>
          <w:tab w:val="left" w:pos="5220"/>
          <w:tab w:val="left" w:pos="9360"/>
        </w:tabs>
        <w:ind w:left="720" w:firstLine="720"/>
        <w:rPr>
          <w:rFonts w:ascii="Arial" w:hAnsi="Arial"/>
          <w:sz w:val="24"/>
          <w:u w:val="single"/>
        </w:rPr>
      </w:pPr>
      <w:r w:rsidRPr="00FC636F">
        <w:rPr>
          <w:rFonts w:ascii="Arial" w:hAnsi="Arial"/>
          <w:sz w:val="24"/>
        </w:rPr>
        <w:tab/>
      </w:r>
      <w:r w:rsidRPr="00FC636F">
        <w:rPr>
          <w:rFonts w:ascii="Arial" w:hAnsi="Arial"/>
          <w:sz w:val="24"/>
        </w:rPr>
        <w:tab/>
      </w:r>
      <w:r w:rsidR="0084243F">
        <w:rPr>
          <w:rFonts w:ascii="Arial" w:hAnsi="Arial"/>
          <w:sz w:val="24"/>
          <w:u w:val="single"/>
        </w:rPr>
        <w:t>James R. Blink</w:t>
      </w:r>
      <w:r>
        <w:rPr>
          <w:rFonts w:ascii="Arial" w:hAnsi="Arial"/>
          <w:sz w:val="24"/>
          <w:u w:val="single"/>
        </w:rPr>
        <w:tab/>
      </w:r>
    </w:p>
    <w:p w14:paraId="718F07E3" w14:textId="77777777" w:rsidR="00D168BA" w:rsidRDefault="00D168BA" w:rsidP="002D13EB">
      <w:pPr>
        <w:ind w:left="5220"/>
        <w:jc w:val="both"/>
        <w:rPr>
          <w:rFonts w:ascii="Arial" w:hAnsi="Arial"/>
        </w:rPr>
      </w:pPr>
      <w:r>
        <w:rPr>
          <w:rFonts w:ascii="Arial" w:hAnsi="Arial"/>
        </w:rPr>
        <w:t>(Print Name)</w:t>
      </w:r>
    </w:p>
    <w:p w14:paraId="172E72E6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BFA9687" w14:textId="77777777" w:rsidR="00D168BA" w:rsidRPr="00FB5377" w:rsidRDefault="0084243F" w:rsidP="00BA3051">
      <w:pPr>
        <w:tabs>
          <w:tab w:val="left" w:pos="4320"/>
          <w:tab w:val="left" w:pos="5220"/>
          <w:tab w:val="left" w:pos="9360"/>
        </w:tabs>
        <w:ind w:left="52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  <w:lang w:val="en-CA"/>
        </w:rPr>
        <w:t>President and</w:t>
      </w:r>
      <w:r w:rsidR="004F4616" w:rsidRPr="004F4616">
        <w:rPr>
          <w:rFonts w:ascii="Arial" w:hAnsi="Arial"/>
          <w:sz w:val="24"/>
          <w:u w:val="single"/>
          <w:lang w:val="en-CA"/>
        </w:rPr>
        <w:t xml:space="preserve"> </w:t>
      </w:r>
      <w:r>
        <w:rPr>
          <w:rFonts w:ascii="Arial" w:hAnsi="Arial"/>
          <w:sz w:val="24"/>
          <w:u w:val="single"/>
          <w:lang w:val="en-CA"/>
        </w:rPr>
        <w:t>Chief Executive Officer</w:t>
      </w:r>
      <w:r w:rsidR="00D168BA" w:rsidRPr="00FB5377">
        <w:rPr>
          <w:rFonts w:ascii="Arial" w:hAnsi="Arial"/>
          <w:sz w:val="24"/>
          <w:u w:val="single"/>
        </w:rPr>
        <w:tab/>
      </w:r>
    </w:p>
    <w:p w14:paraId="076DA2FF" w14:textId="77777777" w:rsidR="00D168BA" w:rsidRDefault="00D168BA" w:rsidP="002D13EB">
      <w:pPr>
        <w:ind w:left="5220"/>
        <w:jc w:val="both"/>
        <w:rPr>
          <w:rFonts w:ascii="Arial" w:hAnsi="Arial"/>
        </w:rPr>
      </w:pPr>
      <w:r>
        <w:rPr>
          <w:rFonts w:ascii="Arial" w:hAnsi="Arial"/>
        </w:rPr>
        <w:t>(Print Office)</w:t>
      </w:r>
    </w:p>
    <w:p w14:paraId="1412BE1F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 w:rsidSect="005D70CF">
      <w:footerReference w:type="default" r:id="rId6"/>
      <w:pgSz w:w="12240" w:h="15840" w:code="1"/>
      <w:pgMar w:top="1440" w:right="1440" w:bottom="1440" w:left="1440" w:header="720" w:footer="93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1D33F" w14:textId="77777777" w:rsidR="00316A43" w:rsidRDefault="00316A43">
      <w:r>
        <w:separator/>
      </w:r>
    </w:p>
  </w:endnote>
  <w:endnote w:type="continuationSeparator" w:id="0">
    <w:p w14:paraId="0242D26C" w14:textId="77777777" w:rsidR="00316A43" w:rsidRDefault="0031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68CD" w14:textId="77777777" w:rsidR="00D168BA" w:rsidRPr="006C44CC" w:rsidRDefault="006C44CC" w:rsidP="006C44CC">
    <w:pPr>
      <w:pStyle w:val="Footer"/>
      <w:rPr>
        <w:rStyle w:val="PageNumber"/>
        <w:rFonts w:ascii="Calibri" w:hAnsi="Calibri" w:cs="Calibri"/>
        <w:sz w:val="14"/>
      </w:rPr>
    </w:pPr>
    <w:r w:rsidRPr="006C44CC">
      <w:rPr>
        <w:rStyle w:val="PageNumber"/>
        <w:rFonts w:ascii="Calibri" w:hAnsi="Calibri" w:cs="Calibri"/>
        <w:sz w:val="14"/>
      </w:rPr>
      <w:fldChar w:fldCharType="begin"/>
    </w:r>
    <w:r w:rsidRPr="006C44CC">
      <w:rPr>
        <w:rStyle w:val="PageNumber"/>
        <w:rFonts w:ascii="Calibri" w:hAnsi="Calibri" w:cs="Calibri"/>
        <w:sz w:val="14"/>
      </w:rPr>
      <w:instrText xml:space="preserve"> Docvariable FooterPath \* MERGEFORMAT </w:instrText>
    </w:r>
    <w:r w:rsidRPr="006C44CC">
      <w:rPr>
        <w:rStyle w:val="PageNumber"/>
        <w:rFonts w:ascii="Calibri" w:hAnsi="Calibri" w:cs="Calibri"/>
        <w:sz w:val="14"/>
      </w:rPr>
      <w:fldChar w:fldCharType="separate"/>
    </w:r>
    <w:r w:rsidR="00745131">
      <w:rPr>
        <w:rStyle w:val="PageNumber"/>
        <w:rFonts w:ascii="Calibri" w:hAnsi="Calibri" w:cs="Calibri"/>
        <w:sz w:val="14"/>
      </w:rPr>
      <w:t>JTS\488901\ALUMINA CAPITAL PARTNERS (MARCH 2019)\3285</w:t>
    </w:r>
    <w:r w:rsidRPr="006C44CC">
      <w:rPr>
        <w:rStyle w:val="PageNumber"/>
        <w:rFonts w:ascii="Calibri" w:hAnsi="Calibri" w:cs="Calibr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85794" w14:textId="77777777" w:rsidR="00316A43" w:rsidRDefault="00316A43">
      <w:r>
        <w:separator/>
      </w:r>
    </w:p>
  </w:footnote>
  <w:footnote w:type="continuationSeparator" w:id="0">
    <w:p w14:paraId="18512E85" w14:textId="77777777" w:rsidR="00316A43" w:rsidRDefault="0031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1" w:val=" "/>
    <w:docVar w:name="FileDate" w:val=" (Mar 27, 2019)"/>
    <w:docVar w:name="FName" w:val="CSE Form 6"/>
    <w:docVar w:name="FNumOnly" w:val="3285"/>
    <w:docVar w:name="FooterPath" w:val="JTS\488901\ALUMINA CAPITAL PARTNERS (MARCH 2019)\3285"/>
    <w:docVar w:name="LawCorp" w:val="no"/>
    <w:docVar w:name="Scrub" w:val="no"/>
    <w:docVar w:name="Version" w:val="1"/>
  </w:docVars>
  <w:rsids>
    <w:rsidRoot w:val="001C6748"/>
    <w:rsid w:val="00005B7E"/>
    <w:rsid w:val="000125C5"/>
    <w:rsid w:val="000151BA"/>
    <w:rsid w:val="00072F31"/>
    <w:rsid w:val="00074B6D"/>
    <w:rsid w:val="000E5517"/>
    <w:rsid w:val="000F4222"/>
    <w:rsid w:val="000F5F70"/>
    <w:rsid w:val="00104B52"/>
    <w:rsid w:val="00142F26"/>
    <w:rsid w:val="001469CB"/>
    <w:rsid w:val="00162D75"/>
    <w:rsid w:val="001A389B"/>
    <w:rsid w:val="001A648C"/>
    <w:rsid w:val="001C6748"/>
    <w:rsid w:val="001E14DB"/>
    <w:rsid w:val="0026610B"/>
    <w:rsid w:val="002666E0"/>
    <w:rsid w:val="002D13EB"/>
    <w:rsid w:val="002F1CB8"/>
    <w:rsid w:val="003025FB"/>
    <w:rsid w:val="0031573E"/>
    <w:rsid w:val="00316A43"/>
    <w:rsid w:val="0036312A"/>
    <w:rsid w:val="00363C66"/>
    <w:rsid w:val="00387BD2"/>
    <w:rsid w:val="003A2304"/>
    <w:rsid w:val="003A7131"/>
    <w:rsid w:val="003D39B9"/>
    <w:rsid w:val="003D7384"/>
    <w:rsid w:val="003E291B"/>
    <w:rsid w:val="00403BC6"/>
    <w:rsid w:val="00415FBE"/>
    <w:rsid w:val="00434895"/>
    <w:rsid w:val="00470D83"/>
    <w:rsid w:val="004767AD"/>
    <w:rsid w:val="00486DCB"/>
    <w:rsid w:val="0049130F"/>
    <w:rsid w:val="004A779E"/>
    <w:rsid w:val="004F4616"/>
    <w:rsid w:val="00513A22"/>
    <w:rsid w:val="00524265"/>
    <w:rsid w:val="00550367"/>
    <w:rsid w:val="00555A0B"/>
    <w:rsid w:val="005758C3"/>
    <w:rsid w:val="00580DA1"/>
    <w:rsid w:val="005A3238"/>
    <w:rsid w:val="005D70CF"/>
    <w:rsid w:val="006562F0"/>
    <w:rsid w:val="00695430"/>
    <w:rsid w:val="006C06A4"/>
    <w:rsid w:val="006C44CC"/>
    <w:rsid w:val="006C61F1"/>
    <w:rsid w:val="007022B7"/>
    <w:rsid w:val="007320EB"/>
    <w:rsid w:val="00745131"/>
    <w:rsid w:val="007630C6"/>
    <w:rsid w:val="007A0C65"/>
    <w:rsid w:val="007B304D"/>
    <w:rsid w:val="007C0A0F"/>
    <w:rsid w:val="007D4DEF"/>
    <w:rsid w:val="007E59FA"/>
    <w:rsid w:val="00836486"/>
    <w:rsid w:val="00840A04"/>
    <w:rsid w:val="00840E8E"/>
    <w:rsid w:val="0084243F"/>
    <w:rsid w:val="0086360F"/>
    <w:rsid w:val="00865E92"/>
    <w:rsid w:val="0087016D"/>
    <w:rsid w:val="00877511"/>
    <w:rsid w:val="008F7275"/>
    <w:rsid w:val="00902C7F"/>
    <w:rsid w:val="00934154"/>
    <w:rsid w:val="00950119"/>
    <w:rsid w:val="009656B4"/>
    <w:rsid w:val="009719D1"/>
    <w:rsid w:val="009767D6"/>
    <w:rsid w:val="009B7C0B"/>
    <w:rsid w:val="00A1277E"/>
    <w:rsid w:val="00A136F6"/>
    <w:rsid w:val="00A73C0C"/>
    <w:rsid w:val="00A90BFE"/>
    <w:rsid w:val="00AC37D1"/>
    <w:rsid w:val="00AF7F08"/>
    <w:rsid w:val="00B06944"/>
    <w:rsid w:val="00B11DE9"/>
    <w:rsid w:val="00B37B3E"/>
    <w:rsid w:val="00B844EE"/>
    <w:rsid w:val="00B907CC"/>
    <w:rsid w:val="00BA3051"/>
    <w:rsid w:val="00C23B92"/>
    <w:rsid w:val="00C34594"/>
    <w:rsid w:val="00C67F02"/>
    <w:rsid w:val="00CD76F7"/>
    <w:rsid w:val="00D159E1"/>
    <w:rsid w:val="00D168BA"/>
    <w:rsid w:val="00D645C6"/>
    <w:rsid w:val="00D8663A"/>
    <w:rsid w:val="00D875CB"/>
    <w:rsid w:val="00DA5117"/>
    <w:rsid w:val="00DC5BF7"/>
    <w:rsid w:val="00E1314D"/>
    <w:rsid w:val="00E549E9"/>
    <w:rsid w:val="00E6278F"/>
    <w:rsid w:val="00F02539"/>
    <w:rsid w:val="00F32E4F"/>
    <w:rsid w:val="00F47AFC"/>
    <w:rsid w:val="00F81A43"/>
    <w:rsid w:val="00FA0D60"/>
    <w:rsid w:val="00FB5377"/>
    <w:rsid w:val="00FC17E0"/>
    <w:rsid w:val="00FC636F"/>
    <w:rsid w:val="00FD5B20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AFD9D"/>
  <w15:docId w15:val="{D945919F-A345-4480-BFF4-5C72ACD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6 (D0059015).DOCX</vt:lpstr>
    </vt:vector>
  </TitlesOfParts>
  <Company>Power Budd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6 (D0064290).DOCX</dc:title>
  <dc:creator>CNSX Markets Inc.</dc:creator>
  <cp:lastModifiedBy>Nikki</cp:lastModifiedBy>
  <cp:revision>2</cp:revision>
  <cp:lastPrinted>2018-02-22T22:11:00Z</cp:lastPrinted>
  <dcterms:created xsi:type="dcterms:W3CDTF">2020-05-13T22:37:00Z</dcterms:created>
  <dcterms:modified xsi:type="dcterms:W3CDTF">2020-05-13T22:37:00Z</dcterms:modified>
</cp:coreProperties>
</file>